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8311A1">
        <w:rPr>
          <w:rFonts w:ascii="Arial" w:hAnsi="Arial" w:cs="Arial"/>
          <w:b/>
          <w:bCs/>
          <w:sz w:val="26"/>
          <w:szCs w:val="26"/>
        </w:rPr>
        <w:t>October 10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0D1C0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Polk County River Place, Conference Room 3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8311A1">
        <w:tc>
          <w:tcPr>
            <w:tcW w:w="7218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F166C5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8311A1">
        <w:tc>
          <w:tcPr>
            <w:tcW w:w="7218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8311A1">
              <w:rPr>
                <w:sz w:val="22"/>
                <w:szCs w:val="22"/>
              </w:rPr>
              <w:t>September 12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new Decat Administrative &amp; Resource Assistant, Veronica Russell.</w:t>
            </w: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8311A1">
        <w:tc>
          <w:tcPr>
            <w:tcW w:w="7218" w:type="dxa"/>
          </w:tcPr>
          <w:p w:rsidR="00985EA6" w:rsidRDefault="000D1C03" w:rsidP="00C1040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FY20 budget</w:t>
            </w:r>
          </w:p>
          <w:p w:rsidR="00A15B01" w:rsidRDefault="00A15B01" w:rsidP="00C10407">
            <w:pPr>
              <w:rPr>
                <w:sz w:val="22"/>
                <w:szCs w:val="22"/>
              </w:rPr>
            </w:pPr>
          </w:p>
          <w:p w:rsidR="009D42EF" w:rsidRPr="00E94E32" w:rsidRDefault="009D42EF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D1C03" w:rsidRPr="00F05EBD" w:rsidTr="008311A1">
        <w:trPr>
          <w:trHeight w:val="1260"/>
        </w:trPr>
        <w:tc>
          <w:tcPr>
            <w:tcW w:w="7218" w:type="dxa"/>
          </w:tcPr>
          <w:p w:rsidR="007F7E80" w:rsidRPr="008311A1" w:rsidRDefault="008311A1" w:rsidP="008311A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Accept transfer of funds letter from JCS, 2</w:t>
            </w:r>
            <w:r w:rsidRPr="008311A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Chief Designation.*</w:t>
            </w:r>
          </w:p>
          <w:p w:rsidR="00C10407" w:rsidRDefault="00C1040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10407" w:rsidRPr="00C10407" w:rsidRDefault="00C10407" w:rsidP="00C10407">
            <w:pPr>
              <w:rPr>
                <w:sz w:val="22"/>
                <w:szCs w:val="22"/>
              </w:rPr>
            </w:pPr>
          </w:p>
          <w:p w:rsidR="00C10407" w:rsidRPr="009652B9" w:rsidRDefault="00C10407" w:rsidP="00C10407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C10407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8311A1">
              <w:rPr>
                <w:sz w:val="22"/>
                <w:szCs w:val="22"/>
              </w:rPr>
              <w:t xml:space="preserve"> &amp; Chad</w:t>
            </w:r>
          </w:p>
        </w:tc>
      </w:tr>
      <w:tr w:rsidR="0041068B" w:rsidRPr="00F05EBD" w:rsidTr="008311A1">
        <w:tc>
          <w:tcPr>
            <w:tcW w:w="7218" w:type="dxa"/>
          </w:tcPr>
          <w:p w:rsidR="0041068B" w:rsidRDefault="0041068B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8311A1">
              <w:rPr>
                <w:sz w:val="22"/>
                <w:szCs w:val="22"/>
              </w:rPr>
              <w:t>RFP for contracts for services related to youth diversion, education &amp; employment engagement, skill-building and/or community service learning</w:t>
            </w:r>
            <w:r>
              <w:rPr>
                <w:sz w:val="22"/>
                <w:szCs w:val="22"/>
              </w:rPr>
              <w:t>.*</w:t>
            </w:r>
          </w:p>
          <w:p w:rsidR="0041068B" w:rsidRDefault="0041068B" w:rsidP="00A56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41068B" w:rsidRDefault="0041068B" w:rsidP="00A56CDD">
            <w:pPr>
              <w:ind w:left="720"/>
              <w:rPr>
                <w:sz w:val="22"/>
                <w:szCs w:val="22"/>
              </w:rPr>
            </w:pPr>
          </w:p>
          <w:p w:rsidR="00B12A78" w:rsidRDefault="00B12A78" w:rsidP="00C50B5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1068B" w:rsidRDefault="0041068B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8311A1">
              <w:rPr>
                <w:sz w:val="22"/>
                <w:szCs w:val="22"/>
              </w:rPr>
              <w:t xml:space="preserve"> &amp; Chad</w:t>
            </w:r>
          </w:p>
          <w:p w:rsidR="0041068B" w:rsidRDefault="0041068B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2708D9" w:rsidRPr="00F05EBD" w:rsidTr="008311A1">
        <w:tc>
          <w:tcPr>
            <w:tcW w:w="7218" w:type="dxa"/>
          </w:tcPr>
          <w:p w:rsidR="002708D9" w:rsidRDefault="008311A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on-site monitoring reports.</w:t>
            </w:r>
          </w:p>
          <w:p w:rsidR="001A1E14" w:rsidRDefault="001A1E14" w:rsidP="001A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1A1E14" w:rsidRDefault="001A1E14" w:rsidP="001A1E14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2708D9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discuss: DCAT5-15-007, Refugee Immigrant Guide contract ending on June 30, 2020 and thoughts on re-procurement.  Decision for re-procurement in November Board meeting.</w:t>
            </w:r>
          </w:p>
          <w:p w:rsidR="008311A1" w:rsidRDefault="008311A1" w:rsidP="00A56CDD">
            <w:pPr>
              <w:rPr>
                <w:sz w:val="22"/>
                <w:szCs w:val="22"/>
              </w:rPr>
            </w:pPr>
          </w:p>
          <w:p w:rsidR="008311A1" w:rsidRDefault="008311A1" w:rsidP="00A56CDD">
            <w:pPr>
              <w:rPr>
                <w:sz w:val="22"/>
                <w:szCs w:val="22"/>
              </w:rPr>
            </w:pPr>
          </w:p>
          <w:p w:rsidR="008311A1" w:rsidRDefault="008311A1" w:rsidP="00A56CDD">
            <w:pPr>
              <w:rPr>
                <w:sz w:val="22"/>
                <w:szCs w:val="22"/>
              </w:rPr>
            </w:pPr>
          </w:p>
          <w:p w:rsidR="008311A1" w:rsidRDefault="008311A1" w:rsidP="008311A1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Updates:</w:t>
            </w:r>
          </w:p>
          <w:p w:rsidR="008311A1" w:rsidRDefault="008311A1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DHS/JCS STS and DHS Clinician Grant applications &amp; upcoming training for DHS Supervisors and LSI Technical Assistance</w:t>
            </w:r>
          </w:p>
          <w:p w:rsidR="008311A1" w:rsidRDefault="008311A1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On-site monitoring of Orchard Place contracts</w:t>
            </w:r>
          </w:p>
          <w:p w:rsidR="008311A1" w:rsidRPr="009C163B" w:rsidRDefault="008311A1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8311A1" w:rsidRDefault="008311A1" w:rsidP="009C163B">
            <w:pPr>
              <w:rPr>
                <w:sz w:val="22"/>
                <w:szCs w:val="22"/>
              </w:rPr>
            </w:pPr>
          </w:p>
          <w:p w:rsidR="008311A1" w:rsidRPr="00A56CDD" w:rsidRDefault="008311A1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311A1" w:rsidRPr="00D51256" w:rsidRDefault="008311A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RFPs</w:t>
            </w:r>
          </w:p>
          <w:p w:rsidR="008311A1" w:rsidRDefault="008311A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On-site Monitoring results</w:t>
            </w:r>
          </w:p>
          <w:p w:rsidR="008311A1" w:rsidRDefault="008311A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Updates</w:t>
            </w:r>
          </w:p>
          <w:p w:rsidR="008311A1" w:rsidRPr="001A18BE" w:rsidRDefault="008311A1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8311A1" w:rsidRDefault="008311A1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8311A1" w:rsidRDefault="008311A1" w:rsidP="008311A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8311A1" w:rsidRDefault="008311A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9C163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311A1" w:rsidRPr="00F05EBD" w:rsidTr="008311A1">
        <w:tc>
          <w:tcPr>
            <w:tcW w:w="7218" w:type="dxa"/>
          </w:tcPr>
          <w:p w:rsidR="008311A1" w:rsidRDefault="008311A1" w:rsidP="00C1040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8311A1">
        <w:rPr>
          <w:b/>
          <w:sz w:val="22"/>
          <w:szCs w:val="22"/>
        </w:rPr>
        <w:t>November 14</w:t>
      </w:r>
      <w:bookmarkStart w:id="0" w:name="_GoBack"/>
      <w:bookmarkEnd w:id="0"/>
      <w:r w:rsidR="009D42EF">
        <w:rPr>
          <w:b/>
          <w:sz w:val="22"/>
          <w:szCs w:val="22"/>
        </w:rPr>
        <w:t>, 2019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F72B8B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F72B8B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BFE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311A1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D42EF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B12C-CC11-486F-8840-E41F5FC7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2019-10-02T22:07:00Z</cp:lastPrinted>
  <dcterms:created xsi:type="dcterms:W3CDTF">2019-10-02T21:59:00Z</dcterms:created>
  <dcterms:modified xsi:type="dcterms:W3CDTF">2019-10-02T22:07:00Z</dcterms:modified>
</cp:coreProperties>
</file>